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6C" w:rsidRPr="00EE0D6C" w:rsidRDefault="00EE0D6C" w:rsidP="00EE0D6C">
      <w:p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Přímá nápověda</w:t>
      </w:r>
      <w:r>
        <w:rPr>
          <w:rFonts w:ascii="Times New Roman" w:hAnsi="Times New Roman" w:cs="Times New Roman"/>
          <w:sz w:val="28"/>
        </w:rPr>
        <w:t xml:space="preserve"> – zvýrazněná písmena = tajenka</w:t>
      </w:r>
      <w:bookmarkStart w:id="0" w:name="_GoBack"/>
      <w:bookmarkEnd w:id="0"/>
    </w:p>
    <w:p w:rsidR="00C56EB0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HLÍDK</w:t>
      </w:r>
      <w:r w:rsidRPr="00EE0D6C">
        <w:rPr>
          <w:rFonts w:ascii="Times New Roman" w:hAnsi="Times New Roman" w:cs="Times New Roman"/>
          <w:color w:val="FF0000"/>
          <w:sz w:val="28"/>
        </w:rPr>
        <w:t>O</w:t>
      </w:r>
      <w:r w:rsidRPr="00EE0D6C">
        <w:rPr>
          <w:rFonts w:ascii="Times New Roman" w:hAnsi="Times New Roman" w:cs="Times New Roman"/>
          <w:sz w:val="28"/>
        </w:rPr>
        <w:t>VÝ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VE</w:t>
      </w:r>
      <w:r w:rsidRPr="00EE0D6C">
        <w:rPr>
          <w:rFonts w:ascii="Times New Roman" w:hAnsi="Times New Roman" w:cs="Times New Roman"/>
          <w:color w:val="FF0000"/>
          <w:sz w:val="28"/>
        </w:rPr>
        <w:t>S</w:t>
      </w:r>
      <w:r w:rsidRPr="00EE0D6C">
        <w:rPr>
          <w:rFonts w:ascii="Times New Roman" w:hAnsi="Times New Roman" w:cs="Times New Roman"/>
          <w:sz w:val="28"/>
        </w:rPr>
        <w:t>LA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KOTV</w:t>
      </w:r>
      <w:r w:rsidRPr="00EE0D6C">
        <w:rPr>
          <w:rFonts w:ascii="Times New Roman" w:hAnsi="Times New Roman" w:cs="Times New Roman"/>
          <w:color w:val="FF0000"/>
          <w:sz w:val="28"/>
        </w:rPr>
        <w:t>A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KOR</w:t>
      </w:r>
      <w:r w:rsidRPr="00EE0D6C">
        <w:rPr>
          <w:rFonts w:ascii="Times New Roman" w:hAnsi="Times New Roman" w:cs="Times New Roman"/>
          <w:color w:val="FF0000"/>
          <w:sz w:val="28"/>
        </w:rPr>
        <w:t>M</w:t>
      </w:r>
      <w:r w:rsidRPr="00EE0D6C">
        <w:rPr>
          <w:rFonts w:ascii="Times New Roman" w:hAnsi="Times New Roman" w:cs="Times New Roman"/>
          <w:sz w:val="28"/>
        </w:rPr>
        <w:t>IDLO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EE0D6C">
        <w:rPr>
          <w:rFonts w:ascii="Times New Roman" w:hAnsi="Times New Roman" w:cs="Times New Roman"/>
          <w:color w:val="FF0000"/>
          <w:sz w:val="28"/>
        </w:rPr>
        <w:t>Ě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PA</w:t>
      </w:r>
      <w:r w:rsidRPr="00EE0D6C">
        <w:rPr>
          <w:rFonts w:ascii="Times New Roman" w:hAnsi="Times New Roman" w:cs="Times New Roman"/>
          <w:color w:val="FF0000"/>
          <w:sz w:val="28"/>
        </w:rPr>
        <w:t>L</w:t>
      </w:r>
      <w:r w:rsidRPr="00EE0D6C">
        <w:rPr>
          <w:rFonts w:ascii="Times New Roman" w:hAnsi="Times New Roman" w:cs="Times New Roman"/>
          <w:sz w:val="28"/>
        </w:rPr>
        <w:t>UBA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</w:rPr>
      </w:pPr>
      <w:r w:rsidRPr="00EE0D6C">
        <w:rPr>
          <w:rFonts w:ascii="Times New Roman" w:hAnsi="Times New Roman" w:cs="Times New Roman"/>
          <w:color w:val="FF0000"/>
          <w:sz w:val="28"/>
        </w:rPr>
        <w:t>É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M</w:t>
      </w:r>
      <w:r w:rsidRPr="00EE0D6C">
        <w:rPr>
          <w:rFonts w:ascii="Times New Roman" w:hAnsi="Times New Roman" w:cs="Times New Roman"/>
          <w:color w:val="FF0000"/>
          <w:sz w:val="28"/>
        </w:rPr>
        <w:t>O</w:t>
      </w:r>
      <w:r w:rsidRPr="00EE0D6C">
        <w:rPr>
          <w:rFonts w:ascii="Times New Roman" w:hAnsi="Times New Roman" w:cs="Times New Roman"/>
          <w:sz w:val="28"/>
        </w:rPr>
        <w:t>ŘE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color w:val="FF0000"/>
          <w:sz w:val="28"/>
        </w:rPr>
        <w:t>S</w:t>
      </w:r>
      <w:r w:rsidRPr="00EE0D6C">
        <w:rPr>
          <w:rFonts w:ascii="Times New Roman" w:hAnsi="Times New Roman" w:cs="Times New Roman"/>
          <w:sz w:val="28"/>
        </w:rPr>
        <w:t>ÁM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KAJU</w:t>
      </w:r>
      <w:r w:rsidRPr="00EE0D6C">
        <w:rPr>
          <w:rFonts w:ascii="Times New Roman" w:hAnsi="Times New Roman" w:cs="Times New Roman"/>
          <w:color w:val="FF0000"/>
          <w:sz w:val="28"/>
        </w:rPr>
        <w:t>T</w:t>
      </w:r>
      <w:r w:rsidRPr="00EE0D6C">
        <w:rPr>
          <w:rFonts w:ascii="Times New Roman" w:hAnsi="Times New Roman" w:cs="Times New Roman"/>
          <w:sz w:val="28"/>
        </w:rPr>
        <w:t>A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Ž</w:t>
      </w:r>
      <w:r w:rsidRPr="00EE0D6C">
        <w:rPr>
          <w:rFonts w:ascii="Times New Roman" w:hAnsi="Times New Roman" w:cs="Times New Roman"/>
          <w:color w:val="FF0000"/>
          <w:sz w:val="28"/>
        </w:rPr>
        <w:t>R</w:t>
      </w:r>
      <w:r w:rsidRPr="00EE0D6C">
        <w:rPr>
          <w:rFonts w:ascii="Times New Roman" w:hAnsi="Times New Roman" w:cs="Times New Roman"/>
          <w:sz w:val="28"/>
        </w:rPr>
        <w:t>ALOK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L</w:t>
      </w:r>
      <w:r w:rsidRPr="00EE0D6C">
        <w:rPr>
          <w:rFonts w:ascii="Times New Roman" w:hAnsi="Times New Roman" w:cs="Times New Roman"/>
          <w:color w:val="FF0000"/>
          <w:sz w:val="28"/>
        </w:rPr>
        <w:t>O</w:t>
      </w:r>
      <w:r w:rsidRPr="00EE0D6C">
        <w:rPr>
          <w:rFonts w:ascii="Times New Roman" w:hAnsi="Times New Roman" w:cs="Times New Roman"/>
          <w:sz w:val="28"/>
        </w:rPr>
        <w:t>ĎÁK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E0D6C">
        <w:rPr>
          <w:rFonts w:ascii="Times New Roman" w:hAnsi="Times New Roman" w:cs="Times New Roman"/>
          <w:sz w:val="28"/>
        </w:rPr>
        <w:t>LE</w:t>
      </w:r>
      <w:r w:rsidRPr="00EE0D6C">
        <w:rPr>
          <w:rFonts w:ascii="Times New Roman" w:hAnsi="Times New Roman" w:cs="Times New Roman"/>
          <w:color w:val="FF0000"/>
          <w:sz w:val="28"/>
        </w:rPr>
        <w:t>V</w:t>
      </w:r>
      <w:r w:rsidRPr="00EE0D6C">
        <w:rPr>
          <w:rFonts w:ascii="Times New Roman" w:hAnsi="Times New Roman" w:cs="Times New Roman"/>
          <w:sz w:val="28"/>
        </w:rPr>
        <w:t>OBOK</w:t>
      </w:r>
    </w:p>
    <w:p w:rsidR="00EE0D6C" w:rsidRPr="00EE0D6C" w:rsidRDefault="00EE0D6C" w:rsidP="00EE0D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0D6C">
        <w:rPr>
          <w:rFonts w:ascii="Times New Roman" w:hAnsi="Times New Roman" w:cs="Times New Roman"/>
          <w:sz w:val="28"/>
          <w:szCs w:val="28"/>
        </w:rPr>
        <w:t>PLACHT</w:t>
      </w:r>
      <w:r w:rsidRPr="00EE0D6C">
        <w:rPr>
          <w:rFonts w:ascii="Times New Roman" w:hAnsi="Times New Roman" w:cs="Times New Roman"/>
          <w:color w:val="FF0000"/>
          <w:sz w:val="28"/>
          <w:szCs w:val="28"/>
        </w:rPr>
        <w:t>Y</w:t>
      </w:r>
    </w:p>
    <w:sectPr w:rsidR="00EE0D6C" w:rsidRPr="00EE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14DF1"/>
    <w:multiLevelType w:val="hybridMultilevel"/>
    <w:tmpl w:val="93BAC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6C"/>
    <w:rsid w:val="006950A2"/>
    <w:rsid w:val="00A92793"/>
    <w:rsid w:val="00E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A736-1524-4E70-95FB-52B2185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Botková</dc:creator>
  <cp:keywords/>
  <dc:description/>
  <cp:lastModifiedBy>Tereza Botková</cp:lastModifiedBy>
  <cp:revision>1</cp:revision>
  <dcterms:created xsi:type="dcterms:W3CDTF">2020-11-30T13:40:00Z</dcterms:created>
  <dcterms:modified xsi:type="dcterms:W3CDTF">2020-11-30T13:43:00Z</dcterms:modified>
</cp:coreProperties>
</file>